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0D" w:rsidRPr="00E50B0D" w:rsidRDefault="00E50B0D" w:rsidP="00E50B0D">
      <w:pPr>
        <w:shd w:val="clear" w:color="auto" w:fill="FFFFFF"/>
        <w:tabs>
          <w:tab w:val="left" w:pos="0"/>
        </w:tabs>
        <w:ind w:right="29"/>
        <w:contextualSpacing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50B0D" w:rsidRPr="00E50B0D" w:rsidRDefault="00E50B0D" w:rsidP="00E50B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B0D">
        <w:t xml:space="preserve">                                                                                  </w:t>
      </w:r>
      <w:r>
        <w:t xml:space="preserve">                                 </w:t>
      </w:r>
      <w:r w:rsidRPr="00E50B0D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E50B0D" w:rsidRPr="00E50B0D" w:rsidRDefault="00E50B0D" w:rsidP="00E50B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до розпорядження голови</w:t>
      </w:r>
    </w:p>
    <w:p w:rsidR="00E50B0D" w:rsidRPr="00E50B0D" w:rsidRDefault="00E50B0D" w:rsidP="00E50B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B0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</w:t>
      </w:r>
      <w:r w:rsidRPr="00E50B0D">
        <w:rPr>
          <w:rFonts w:ascii="Times New Roman" w:hAnsi="Times New Roman" w:cs="Times New Roman"/>
          <w:sz w:val="28"/>
          <w:szCs w:val="28"/>
        </w:rPr>
        <w:t>райдержадміністрації</w:t>
      </w:r>
    </w:p>
    <w:p w:rsidR="00E50B0D" w:rsidRPr="00E50B0D" w:rsidRDefault="00E50B0D" w:rsidP="00E50B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10  серпня 2020 року № 213 </w:t>
      </w:r>
    </w:p>
    <w:p w:rsidR="00E50B0D" w:rsidRPr="00E50B0D" w:rsidRDefault="00E50B0D" w:rsidP="00E50B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0B0D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E50B0D" w:rsidRPr="00E50B0D" w:rsidRDefault="00E50B0D" w:rsidP="00E50B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B0D" w:rsidRPr="00E50B0D" w:rsidRDefault="00E50B0D" w:rsidP="00E50B0D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50B0D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E50B0D" w:rsidRPr="00E50B0D" w:rsidRDefault="00E50B0D" w:rsidP="00E50B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0D">
        <w:rPr>
          <w:rFonts w:ascii="Times New Roman" w:hAnsi="Times New Roman" w:cs="Times New Roman"/>
          <w:b/>
          <w:sz w:val="28"/>
          <w:szCs w:val="28"/>
        </w:rPr>
        <w:t>робочої групи з питань  сприяння розвитку системи</w:t>
      </w:r>
    </w:p>
    <w:p w:rsidR="00E50B0D" w:rsidRPr="00E50B0D" w:rsidRDefault="00E50B0D" w:rsidP="00E50B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0D">
        <w:rPr>
          <w:rFonts w:ascii="Times New Roman" w:hAnsi="Times New Roman" w:cs="Times New Roman"/>
          <w:b/>
          <w:sz w:val="28"/>
          <w:szCs w:val="28"/>
        </w:rPr>
        <w:t>надання адміністративних послуг у Сарненському районі</w:t>
      </w:r>
    </w:p>
    <w:p w:rsidR="00E50B0D" w:rsidRPr="00E50B0D" w:rsidRDefault="00E50B0D" w:rsidP="00E50B0D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4500"/>
        <w:gridCol w:w="286"/>
        <w:gridCol w:w="4814"/>
      </w:tblGrid>
      <w:tr w:rsidR="00E50B0D" w:rsidRPr="00E50B0D" w:rsidTr="00641125">
        <w:trPr>
          <w:trHeight w:val="876"/>
        </w:trPr>
        <w:tc>
          <w:tcPr>
            <w:tcW w:w="4503" w:type="dxa"/>
          </w:tcPr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МАРИНІНА</w:t>
            </w:r>
          </w:p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Людмила Василівна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ПІНЧУК</w:t>
            </w:r>
          </w:p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Світлана Іванівна</w:t>
            </w:r>
          </w:p>
        </w:tc>
        <w:tc>
          <w:tcPr>
            <w:tcW w:w="286" w:type="dxa"/>
          </w:tcPr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7" w:type="dxa"/>
          </w:tcPr>
          <w:p w:rsidR="00E50B0D" w:rsidRPr="00E50B0D" w:rsidRDefault="003B3B26" w:rsidP="00E50B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0B0D" w:rsidRPr="00E50B0D">
              <w:rPr>
                <w:rFonts w:ascii="Times New Roman" w:hAnsi="Times New Roman" w:cs="Times New Roman"/>
                <w:sz w:val="28"/>
                <w:szCs w:val="28"/>
              </w:rPr>
              <w:t>ерший заступник голови райдержадміністрації,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голова робочої групи</w:t>
            </w:r>
            <w:r w:rsidR="003B3B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адміністратор </w:t>
            </w:r>
            <w:r w:rsidRPr="00E5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відділу з обслуговування Центру надання адміністративних послуг </w:t>
            </w: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райдержадміністрації, секретар робочої групи</w:t>
            </w:r>
            <w:r w:rsidR="003B3B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B0D" w:rsidRPr="00E50B0D" w:rsidTr="00641125">
        <w:trPr>
          <w:trHeight w:val="135"/>
        </w:trPr>
        <w:tc>
          <w:tcPr>
            <w:tcW w:w="9606" w:type="dxa"/>
            <w:gridSpan w:val="3"/>
          </w:tcPr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Члени робочої групи :</w:t>
            </w:r>
          </w:p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B0D" w:rsidRPr="00E50B0D" w:rsidTr="00641125">
        <w:trPr>
          <w:trHeight w:val="1099"/>
        </w:trPr>
        <w:tc>
          <w:tcPr>
            <w:tcW w:w="4503" w:type="dxa"/>
          </w:tcPr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 xml:space="preserve">УБЧИНСЬКА 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Олена Павлівна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КАЛЮХОВА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Інна Віталіївна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КОСТЕЦЬКИЙ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Микола Адамович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МАРКОВЕЦЬ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Руслан Петрович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РАДЬКО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Олена Анатоліївна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САВЧУК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Руслана Віталіївна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ХОМИЧ</w:t>
            </w:r>
          </w:p>
          <w:p w:rsid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Анатолійович </w:t>
            </w: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6" w:rsidRDefault="003B3B26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7" w:type="dxa"/>
          </w:tcPr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начальник відділу фінансово-господарського  забезпечення апарату райдержадміністрації</w:t>
            </w:r>
            <w:r w:rsidR="003B3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відділу з обслуговування Центру надання адміністративних послуг </w:t>
            </w: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райдержадміністрації;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заступник голови Сарненської районної ради (за згодою)</w:t>
            </w:r>
            <w:r w:rsidR="003B3B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виконуючий обов’язки керівника апарату райдержадміністрації</w:t>
            </w:r>
            <w:r w:rsidR="003B3B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райдержадміністрації </w:t>
            </w:r>
            <w:r w:rsidR="003B3B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  <w:r w:rsidRPr="00E5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питань правової роботи, звернень громадян, запобігання та виявлення корупції</w:t>
            </w: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 xml:space="preserve"> апарату райдержадміністрації</w:t>
            </w:r>
            <w:r w:rsidR="003B3B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0B0D" w:rsidRPr="00E50B0D" w:rsidRDefault="002360A4" w:rsidP="00E50B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перший </w:t>
            </w:r>
            <w:r w:rsidR="003B3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E50B0D" w:rsidRPr="00E5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аступник Сарненського міського голови (за згодою)</w:t>
            </w:r>
            <w:r w:rsidR="003B3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50B0D" w:rsidRPr="00E50B0D" w:rsidTr="00641125">
        <w:trPr>
          <w:trHeight w:val="1298"/>
        </w:trPr>
        <w:tc>
          <w:tcPr>
            <w:tcW w:w="4503" w:type="dxa"/>
            <w:hideMark/>
          </w:tcPr>
          <w:p w:rsidR="00E50B0D" w:rsidRPr="00E50B0D" w:rsidRDefault="00E50B0D" w:rsidP="00E50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Начальник </w:t>
            </w: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 xml:space="preserve">відділу </w:t>
            </w:r>
            <w:r w:rsidRPr="00E5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питань правової роботи, звернень громадян, запобігання та виявлення корупції</w:t>
            </w:r>
            <w:r w:rsidRPr="00E50B0D">
              <w:rPr>
                <w:rFonts w:ascii="Times New Roman" w:hAnsi="Times New Roman" w:cs="Times New Roman"/>
                <w:sz w:val="28"/>
                <w:szCs w:val="28"/>
              </w:rPr>
              <w:t xml:space="preserve"> апарату райдержадміністрації</w:t>
            </w:r>
          </w:p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B0D" w:rsidRPr="00E50B0D" w:rsidRDefault="00E50B0D" w:rsidP="00E50B0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</w:t>
            </w:r>
            <w:r w:rsidR="003B3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E5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Руслана САВЧУК</w:t>
            </w:r>
          </w:p>
          <w:p w:rsidR="00E50B0D" w:rsidRPr="00E50B0D" w:rsidRDefault="00E50B0D" w:rsidP="00E50B0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4771A" w:rsidRPr="00E50B0D" w:rsidRDefault="0064771A" w:rsidP="00E50B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771A" w:rsidRPr="00E50B0D" w:rsidSect="00E50B0D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1A" w:rsidRDefault="0064771A" w:rsidP="00E50B0D">
      <w:pPr>
        <w:spacing w:after="0" w:line="240" w:lineRule="auto"/>
      </w:pPr>
      <w:r>
        <w:separator/>
      </w:r>
    </w:p>
  </w:endnote>
  <w:endnote w:type="continuationSeparator" w:id="1">
    <w:p w:rsidR="0064771A" w:rsidRDefault="0064771A" w:rsidP="00E5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1A" w:rsidRDefault="0064771A" w:rsidP="00E50B0D">
      <w:pPr>
        <w:spacing w:after="0" w:line="240" w:lineRule="auto"/>
      </w:pPr>
      <w:r>
        <w:separator/>
      </w:r>
    </w:p>
  </w:footnote>
  <w:footnote w:type="continuationSeparator" w:id="1">
    <w:p w:rsidR="0064771A" w:rsidRDefault="0064771A" w:rsidP="00E5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215815"/>
      <w:docPartObj>
        <w:docPartGallery w:val="Page Numbers (Top of Page)"/>
        <w:docPartUnique/>
      </w:docPartObj>
    </w:sdtPr>
    <w:sdtContent>
      <w:p w:rsidR="00E50B0D" w:rsidRDefault="00E50B0D">
        <w:pPr>
          <w:pStyle w:val="a4"/>
          <w:jc w:val="center"/>
        </w:pPr>
        <w:fldSimple w:instr=" PAGE   \* MERGEFORMAT ">
          <w:r w:rsidR="002360A4">
            <w:rPr>
              <w:noProof/>
            </w:rPr>
            <w:t>2</w:t>
          </w:r>
        </w:fldSimple>
      </w:p>
    </w:sdtContent>
  </w:sdt>
  <w:p w:rsidR="00E50B0D" w:rsidRDefault="00E50B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B0D"/>
    <w:rsid w:val="002360A4"/>
    <w:rsid w:val="003B3B26"/>
    <w:rsid w:val="00641125"/>
    <w:rsid w:val="0064771A"/>
    <w:rsid w:val="00E5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B0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0B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B0D"/>
  </w:style>
  <w:style w:type="paragraph" w:styleId="a6">
    <w:name w:val="footer"/>
    <w:basedOn w:val="a"/>
    <w:link w:val="a7"/>
    <w:uiPriority w:val="99"/>
    <w:semiHidden/>
    <w:unhideWhenUsed/>
    <w:rsid w:val="00E50B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2020-08-11T13:25:00Z</cp:lastPrinted>
  <dcterms:created xsi:type="dcterms:W3CDTF">2020-08-11T12:37:00Z</dcterms:created>
  <dcterms:modified xsi:type="dcterms:W3CDTF">2020-08-11T13:39:00Z</dcterms:modified>
</cp:coreProperties>
</file>